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2E7ED9" w:rsidRPr="00B93E32" w:rsidTr="002E7ED9">
        <w:trPr>
          <w:tblCellSpacing w:w="0" w:type="dxa"/>
        </w:trPr>
        <w:tc>
          <w:tcPr>
            <w:tcW w:w="9214" w:type="dxa"/>
            <w:vAlign w:val="center"/>
            <w:hideMark/>
          </w:tcPr>
          <w:p w:rsidR="002E7ED9" w:rsidRPr="007652A6" w:rsidRDefault="002E7ED9" w:rsidP="002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52A6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</w:t>
            </w:r>
            <w:r w:rsidR="00333894" w:rsidRPr="007652A6">
              <w:rPr>
                <w:rFonts w:ascii="Times New Roman" w:eastAsia="Times New Roman" w:hAnsi="Times New Roman" w:cs="Times New Roman"/>
                <w:sz w:val="28"/>
                <w:szCs w:val="28"/>
              </w:rPr>
              <w:t>альное  бюджетное  общеобразовательное у</w:t>
            </w:r>
            <w:r w:rsidRPr="007652A6">
              <w:rPr>
                <w:rFonts w:ascii="Times New Roman" w:eastAsia="Times New Roman" w:hAnsi="Times New Roman" w:cs="Times New Roman"/>
                <w:sz w:val="28"/>
                <w:szCs w:val="28"/>
              </w:rPr>
              <w:t>чреждение</w:t>
            </w:r>
          </w:p>
          <w:p w:rsidR="002E7ED9" w:rsidRPr="007652A6" w:rsidRDefault="00333894" w:rsidP="002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52A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B557CB">
              <w:rPr>
                <w:rFonts w:ascii="Times New Roman" w:eastAsia="Times New Roman" w:hAnsi="Times New Roman" w:cs="Times New Roman"/>
                <w:sz w:val="28"/>
                <w:szCs w:val="28"/>
              </w:rPr>
              <w:t>Поташкинская средняя</w:t>
            </w:r>
            <w:r w:rsidRPr="007652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общеобразовательная ш</w:t>
            </w:r>
            <w:r w:rsidR="002E7ED9" w:rsidRPr="007652A6">
              <w:rPr>
                <w:rFonts w:ascii="Times New Roman" w:eastAsia="Times New Roman" w:hAnsi="Times New Roman" w:cs="Times New Roman"/>
                <w:sz w:val="28"/>
                <w:szCs w:val="28"/>
              </w:rPr>
              <w:t>кола»</w:t>
            </w:r>
          </w:p>
          <w:p w:rsidR="00333894" w:rsidRDefault="00333894" w:rsidP="002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5A6479" w:rsidRDefault="00333894" w:rsidP="00A94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A94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="005A6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="00A94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5A6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A9449B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5A6479" w:rsidRDefault="005A6479" w:rsidP="00A94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приказом</w:t>
            </w:r>
            <w:r w:rsidR="00333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AE5B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75D8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557CB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575D8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575D8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г.№ </w:t>
            </w:r>
            <w:r w:rsidR="00575D8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B557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D301C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557CB">
              <w:rPr>
                <w:rFonts w:ascii="Times New Roman" w:eastAsia="Times New Roman" w:hAnsi="Times New Roman" w:cs="Times New Roman"/>
                <w:sz w:val="24"/>
                <w:szCs w:val="24"/>
              </w:rPr>
              <w:t>-од</w:t>
            </w:r>
          </w:p>
          <w:p w:rsidR="002E7ED9" w:rsidRPr="00B93E32" w:rsidRDefault="005A6479" w:rsidP="00B55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</w:t>
            </w:r>
            <w:r w:rsidR="00B55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Директор:</w:t>
            </w:r>
            <w:r w:rsidR="00333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="00B557CB">
              <w:rPr>
                <w:rFonts w:ascii="Times New Roman" w:eastAsia="Times New Roman" w:hAnsi="Times New Roman" w:cs="Times New Roman"/>
                <w:sz w:val="24"/>
                <w:szCs w:val="24"/>
              </w:rPr>
              <w:t>А.К. Шамшеев</w:t>
            </w:r>
          </w:p>
        </w:tc>
      </w:tr>
      <w:tr w:rsidR="002E7ED9" w:rsidRPr="00B93E32" w:rsidTr="002E7ED9">
        <w:trPr>
          <w:tblCellSpacing w:w="0" w:type="dxa"/>
        </w:trPr>
        <w:tc>
          <w:tcPr>
            <w:tcW w:w="9214" w:type="dxa"/>
            <w:vAlign w:val="center"/>
          </w:tcPr>
          <w:p w:rsidR="002E7ED9" w:rsidRDefault="002E7ED9" w:rsidP="002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449B" w:rsidRPr="00B93E32" w:rsidTr="002E7ED9">
        <w:trPr>
          <w:tblCellSpacing w:w="0" w:type="dxa"/>
        </w:trPr>
        <w:tc>
          <w:tcPr>
            <w:tcW w:w="9214" w:type="dxa"/>
            <w:vAlign w:val="center"/>
          </w:tcPr>
          <w:p w:rsidR="00A9449B" w:rsidRDefault="00A9449B" w:rsidP="002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449B" w:rsidRPr="00B93E32" w:rsidTr="002E7ED9">
        <w:trPr>
          <w:tblCellSpacing w:w="0" w:type="dxa"/>
        </w:trPr>
        <w:tc>
          <w:tcPr>
            <w:tcW w:w="9214" w:type="dxa"/>
            <w:vAlign w:val="center"/>
          </w:tcPr>
          <w:p w:rsidR="00A9449B" w:rsidRDefault="00A9449B" w:rsidP="002E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79" w:rsidRPr="00B93E32" w:rsidTr="002E7ED9">
        <w:trPr>
          <w:tblCellSpacing w:w="0" w:type="dxa"/>
        </w:trPr>
        <w:tc>
          <w:tcPr>
            <w:tcW w:w="9214" w:type="dxa"/>
            <w:vAlign w:val="center"/>
          </w:tcPr>
          <w:p w:rsidR="005A6479" w:rsidRDefault="005A6479" w:rsidP="005A6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E7ED9" w:rsidRDefault="002E7ED9" w:rsidP="002E7ED9">
      <w:pPr>
        <w:shd w:val="clear" w:color="auto" w:fill="FFFFFF"/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E7ED9">
        <w:rPr>
          <w:rFonts w:ascii="Verdana" w:eastAsia="Times New Roman" w:hAnsi="Verdana" w:cs="Times New Roman"/>
          <w:b/>
          <w:color w:val="000000"/>
          <w:sz w:val="28"/>
          <w:szCs w:val="28"/>
        </w:rPr>
        <w:t> </w:t>
      </w:r>
      <w:r w:rsidRPr="002E7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КОДЕКС ЭТИКИ И СЛУЖЕБНОГО ПОВЕДЕНИЯ </w:t>
      </w:r>
    </w:p>
    <w:p w:rsidR="002E7ED9" w:rsidRDefault="002E7ED9" w:rsidP="002E7ED9">
      <w:pPr>
        <w:shd w:val="clear" w:color="auto" w:fill="FFFFFF"/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E7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РАБОТНИКОВ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 БЮДЖЕТНОГО ОБЩЕОБРАЗОВАТЕЛЬНОГО УЧРЕЖДЕНИЯ</w:t>
      </w:r>
    </w:p>
    <w:p w:rsidR="002E7ED9" w:rsidRDefault="002E7ED9" w:rsidP="002E7ED9">
      <w:pPr>
        <w:shd w:val="clear" w:color="auto" w:fill="FFFFFF"/>
        <w:spacing w:after="0" w:line="2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="00B557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ПОТАШКИНСКАЯ СРЕДНЯЯ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ОБЩЕОБРАЗОВАТЕЛЬНАЯ ШКОЛА</w:t>
      </w:r>
      <w:r w:rsidRPr="002E7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2E7ED9" w:rsidRPr="002E7ED9" w:rsidRDefault="002E7ED9" w:rsidP="002E7ED9">
      <w:pPr>
        <w:shd w:val="clear" w:color="auto" w:fill="FFFFFF"/>
        <w:spacing w:after="0" w:line="238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7ED9" w:rsidRPr="002E7ED9" w:rsidRDefault="002E7ED9" w:rsidP="002E7ED9">
      <w:p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1. Общие положения</w:t>
      </w:r>
    </w:p>
    <w:p w:rsidR="002E7ED9" w:rsidRPr="00EC4B8B" w:rsidRDefault="002E7ED9" w:rsidP="00EC4B8B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r w:rsid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 этики и служебного поведения р</w:t>
      </w:r>
      <w:r w:rsidR="00333894"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аботников МБОУ «</w:t>
      </w:r>
      <w:r w:rsidR="00B557CB">
        <w:rPr>
          <w:rFonts w:ascii="Times New Roman" w:eastAsia="Times New Roman" w:hAnsi="Times New Roman" w:cs="Times New Roman"/>
          <w:color w:val="000000"/>
          <w:sz w:val="24"/>
          <w:szCs w:val="24"/>
        </w:rPr>
        <w:t>Поташкинская СОШ</w:t>
      </w: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(далее – Кодекс) представляет собой свод общих принципов профессиональной этики и основных правил служебного поведения, которыми должны руководствоваться все </w:t>
      </w:r>
      <w:r w:rsidR="00333894"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работники МБОУ «</w:t>
      </w:r>
      <w:r w:rsidR="00B557CB">
        <w:rPr>
          <w:rFonts w:ascii="Times New Roman" w:eastAsia="Times New Roman" w:hAnsi="Times New Roman" w:cs="Times New Roman"/>
          <w:color w:val="000000"/>
          <w:sz w:val="24"/>
          <w:szCs w:val="24"/>
        </w:rPr>
        <w:t>Поташкинская СОШ»</w:t>
      </w: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» (далее ‒  работники Учреждения, Учреждение) независимо от замещаемых ими должностей.</w:t>
      </w:r>
    </w:p>
    <w:p w:rsidR="002E7ED9" w:rsidRPr="00EC4B8B" w:rsidRDefault="002E7ED9" w:rsidP="00EC4B8B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r w:rsid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 разработан в соответствии с Конституцией Российской Федерации, Трудовым кодексом Российской Федерации, Федеральным законом от 25.12.2008 № 273-ФЗ «О противодействии коррупции» и иными нормативными правовыми актами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2E7ED9" w:rsidRPr="00EC4B8B" w:rsidRDefault="002E7ED9" w:rsidP="00EC4B8B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1.3. </w:t>
      </w:r>
      <w:r w:rsid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Кодекса является установление этических норм и правил служебного поведения работников Учреждения для достойного выполнения ими своей профессиональной деятельности, а также содействие укреплению авторитета работников Учреждения и обеспечение единых норм их поведения.</w:t>
      </w:r>
    </w:p>
    <w:p w:rsidR="00AE5F72" w:rsidRPr="00EC4B8B" w:rsidRDefault="002E7ED9" w:rsidP="00AE5F72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1.4. Кодекс призван повысить эффективность выполнения работниками Учреждения своих трудовых обязанностей. Знание и соблюдение ими положений Кодекса является одним из критериев оценки качества их профессиональной деятельности и трудовой дисциплины.</w:t>
      </w:r>
      <w:r w:rsidR="00AE5F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E2DEC" w:rsidRDefault="00AE5F72" w:rsidP="00EC4B8B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1.5. Каждый работник Учреждения должен озн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акомиться и соблюдать положения Кодекса</w:t>
      </w:r>
      <w:r w:rsidR="002E7ED9"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E5F72" w:rsidRPr="00EC4B8B" w:rsidRDefault="00AE5F72" w:rsidP="00EC4B8B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7ED9" w:rsidRPr="00EC4B8B" w:rsidRDefault="002E7ED9" w:rsidP="002E7ED9">
      <w:p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Общие принципы и правила служебного поведения</w:t>
      </w:r>
    </w:p>
    <w:p w:rsidR="002E7ED9" w:rsidRPr="00EC4B8B" w:rsidRDefault="002E7ED9" w:rsidP="00EC4B8B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2.1. </w:t>
      </w:r>
      <w:r w:rsid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Учреждения, а также его работников основывается на следующих принципах:</w:t>
      </w:r>
    </w:p>
    <w:p w:rsidR="002E7ED9" w:rsidRPr="00EC4B8B" w:rsidRDefault="002E7ED9" w:rsidP="00EC4B8B">
      <w:pPr>
        <w:shd w:val="clear" w:color="auto" w:fill="FFFFFF"/>
        <w:spacing w:after="0" w:line="238" w:lineRule="atLeast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законность;</w:t>
      </w:r>
    </w:p>
    <w:p w:rsidR="002E7ED9" w:rsidRPr="00EC4B8B" w:rsidRDefault="002E7ED9" w:rsidP="00EC4B8B">
      <w:pPr>
        <w:shd w:val="clear" w:color="auto" w:fill="FFFFFF"/>
        <w:spacing w:after="0" w:line="238" w:lineRule="atLeast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профессионализм;</w:t>
      </w:r>
    </w:p>
    <w:p w:rsidR="002E7ED9" w:rsidRPr="00EC4B8B" w:rsidRDefault="002E7ED9" w:rsidP="00EC4B8B">
      <w:pPr>
        <w:shd w:val="clear" w:color="auto" w:fill="FFFFFF"/>
        <w:spacing w:after="0" w:line="238" w:lineRule="atLeast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добросовестность;</w:t>
      </w:r>
    </w:p>
    <w:p w:rsidR="002E7ED9" w:rsidRPr="00EC4B8B" w:rsidRDefault="002E7ED9" w:rsidP="00EC4B8B">
      <w:pPr>
        <w:shd w:val="clear" w:color="auto" w:fill="FFFFFF"/>
        <w:spacing w:after="0" w:line="238" w:lineRule="atLeast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конфиденциальность;</w:t>
      </w:r>
    </w:p>
    <w:p w:rsidR="002E7ED9" w:rsidRPr="00EC4B8B" w:rsidRDefault="002E7ED9" w:rsidP="00EC4B8B">
      <w:pPr>
        <w:shd w:val="clear" w:color="auto" w:fill="FFFFFF"/>
        <w:spacing w:after="0" w:line="238" w:lineRule="atLeast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справедливость;</w:t>
      </w:r>
    </w:p>
    <w:p w:rsidR="002E7ED9" w:rsidRPr="00EC4B8B" w:rsidRDefault="002E7ED9" w:rsidP="00EC4B8B">
      <w:pPr>
        <w:shd w:val="clear" w:color="auto" w:fill="FFFFFF"/>
        <w:spacing w:after="0" w:line="238" w:lineRule="atLeast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информационная открытость;</w:t>
      </w:r>
    </w:p>
    <w:p w:rsidR="002E7ED9" w:rsidRPr="00EC4B8B" w:rsidRDefault="002E7ED9" w:rsidP="00EC4B8B">
      <w:pPr>
        <w:shd w:val="clear" w:color="auto" w:fill="FFFFFF"/>
        <w:spacing w:after="0" w:line="238" w:lineRule="atLeast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ответственность;</w:t>
      </w:r>
    </w:p>
    <w:p w:rsidR="002E7ED9" w:rsidRDefault="002E7ED9" w:rsidP="00EC4B8B">
      <w:pPr>
        <w:shd w:val="clear" w:color="auto" w:fill="FFFFFF"/>
        <w:spacing w:after="0" w:line="238" w:lineRule="atLeast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объективность при принятии решений.</w:t>
      </w:r>
    </w:p>
    <w:p w:rsidR="008E2DEC" w:rsidRDefault="008E2DEC" w:rsidP="00EC4B8B">
      <w:pPr>
        <w:shd w:val="clear" w:color="auto" w:fill="FFFFFF"/>
        <w:spacing w:after="0" w:line="238" w:lineRule="atLeast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2DEC" w:rsidRPr="00EC4B8B" w:rsidRDefault="008E2DEC" w:rsidP="00EC4B8B">
      <w:pPr>
        <w:shd w:val="clear" w:color="auto" w:fill="FFFFFF"/>
        <w:spacing w:after="0" w:line="238" w:lineRule="atLeast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7ED9" w:rsidRPr="00EC4B8B" w:rsidRDefault="002E7ED9" w:rsidP="002E7ED9">
      <w:p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E7ED9" w:rsidRPr="00EC4B8B" w:rsidRDefault="002E7ED9" w:rsidP="00EC4B8B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r w:rsid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Работники Учреждения, сознавая ответственность перед государством, обществом и гражданами, обязаны:</w:t>
      </w:r>
    </w:p>
    <w:p w:rsidR="00EC4B8B" w:rsidRDefault="002E7ED9" w:rsidP="002E7ED9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исполнять должностные обязанности добросовестно и на высоком профессиональном уровне;</w:t>
      </w:r>
    </w:p>
    <w:p w:rsidR="00EC4B8B" w:rsidRDefault="002E7ED9" w:rsidP="002E7ED9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требования законодательства Р</w:t>
      </w:r>
      <w:r w:rsidR="00333894"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 Федерации, Свердловской</w:t>
      </w: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области и локальных документов Учреждения;</w:t>
      </w:r>
    </w:p>
    <w:p w:rsidR="00EC4B8B" w:rsidRDefault="002E7ED9" w:rsidP="002E7ED9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свою деятельность в пределах своих полномочий и полномочий Учреждения;</w:t>
      </w:r>
    </w:p>
    <w:p w:rsidR="00972B97" w:rsidRDefault="002E7ED9" w:rsidP="002E7ED9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исполнении должностных обязанностей быть независимым от влияния отдельных граждан, профессиональных или социальных групп, организаций;</w:t>
      </w:r>
    </w:p>
    <w:p w:rsidR="00972B97" w:rsidRDefault="002E7ED9" w:rsidP="002E7ED9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B97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социальную справедливость и равноправно распределять социальные ресурсы с целью расширения выбора и возможностей для всех контрагентов, в том числе, для неимущих, социально-уязвимых и других лиц, оказавшихся в трудной жизненной ситуации;</w:t>
      </w:r>
    </w:p>
    <w:p w:rsidR="00972B97" w:rsidRDefault="002E7ED9" w:rsidP="002E7ED9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B97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терпимость и уважение к обычаям и традициям народов России и других государств, уч</w:t>
      </w:r>
      <w:bookmarkStart w:id="0" w:name="_GoBack"/>
      <w:bookmarkEnd w:id="0"/>
      <w:r w:rsidRPr="00972B97">
        <w:rPr>
          <w:rFonts w:ascii="Times New Roman" w:eastAsia="Times New Roman" w:hAnsi="Times New Roman" w:cs="Times New Roman"/>
          <w:color w:val="000000"/>
          <w:sz w:val="24"/>
          <w:szCs w:val="24"/>
        </w:rPr>
        <w:t>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972B97" w:rsidRDefault="002E7ED9" w:rsidP="002E7ED9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B97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972B97" w:rsidRDefault="002E7ED9" w:rsidP="002E7ED9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B97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нейтральность, исключающую возможность влияния на профессиональную деятельность решений политических партий, иных общественных объединений;</w:t>
      </w:r>
    </w:p>
    <w:p w:rsidR="00972B97" w:rsidRDefault="002E7ED9" w:rsidP="002E7ED9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B97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нормы служебной и профессиональной этики, правила делового поведения и общения;</w:t>
      </w:r>
    </w:p>
    <w:p w:rsidR="00972B97" w:rsidRDefault="002E7ED9" w:rsidP="002E7ED9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B97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корректность и внимательность к гражданам и должностным лицам при должностном взаимодействии с ними;</w:t>
      </w:r>
    </w:p>
    <w:p w:rsidR="00972B97" w:rsidRDefault="002E7ED9" w:rsidP="002E7ED9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72B97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допускать коррупционного поведения, в том числе воздерживаться от поведения, которое может восприниматься окружающими как обещание или предложение дачи взятки либо как согласие принять взятку, или как просьба (намек) о даче взятки, а также принимать меры по предотвращению и урегулированию конфликта интересов, противодействовать любым проявлениям коррупции и прочим злоупотреблениям в Учреждении;</w:t>
      </w:r>
      <w:proofErr w:type="gramEnd"/>
    </w:p>
    <w:p w:rsidR="00972B97" w:rsidRDefault="002E7ED9" w:rsidP="002E7ED9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B97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уведомлять руководителя Учреждения, должностное лицо, ответственное за работу по профилактике коррупционных правонарушений в Учреждении, органы прокуратуры и иные федеральные государственные органы обо всех случаях обращения к ним каких-либо лиц в целях склонения к совершению коррупционных правонарушений;</w:t>
      </w:r>
    </w:p>
    <w:p w:rsidR="00972B97" w:rsidRDefault="002E7ED9" w:rsidP="002E7ED9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72B97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незамедлительно уведомлять руководителя Учреждения, должностное лицо, ответственное за работу по профилактике коррупционных правонарушений в Учреждении о ставших им известными фактах конфликта интересов и коррупционных проявлений в Учреждении, обстоятельствах и действиях (бездействии) работников Учреждения и третьих лиц, послуживших или способных послужить причинами возникновения в Учреждении конфликта интересов и/или коррупционных проявлений, а также о причинении (возможном причинении) вреда Учреждению</w:t>
      </w:r>
      <w:r w:rsidR="00972B9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972B97" w:rsidRDefault="002E7ED9" w:rsidP="002E7ED9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B97">
        <w:rPr>
          <w:rFonts w:ascii="Times New Roman" w:eastAsia="Times New Roman" w:hAnsi="Times New Roman" w:cs="Times New Roman"/>
          <w:color w:val="000000"/>
          <w:sz w:val="24"/>
          <w:szCs w:val="24"/>
        </w:rPr>
        <w:t>не разглашать и не использовать ненадлежащим образом сведения, отнесенные законодательством Российской Федерации к сведениям конфиденциального характера, и служебную информацию и иные сведения, ставшие известными в связи с исполнением трудовых обязанностей;</w:t>
      </w:r>
    </w:p>
    <w:p w:rsidR="00972B97" w:rsidRDefault="002E7ED9" w:rsidP="002E7ED9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B97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допускать оказания воздействия на своих коллег в целях принятия противозаконного и (или) необоснованного решения;</w:t>
      </w:r>
    </w:p>
    <w:p w:rsidR="00B76ED3" w:rsidRPr="00B76ED3" w:rsidRDefault="002E7ED9" w:rsidP="00B76ED3">
      <w:pPr>
        <w:numPr>
          <w:ilvl w:val="0"/>
          <w:numId w:val="5"/>
        </w:numPr>
        <w:shd w:val="clear" w:color="auto" w:fill="FFFFFF"/>
        <w:tabs>
          <w:tab w:val="num" w:pos="1260"/>
        </w:tabs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6ED3">
        <w:rPr>
          <w:rFonts w:ascii="Times New Roman" w:eastAsia="Times New Roman" w:hAnsi="Times New Roman" w:cs="Times New Roman"/>
          <w:color w:val="000000"/>
          <w:sz w:val="24"/>
          <w:szCs w:val="24"/>
        </w:rPr>
        <w:t>воздерживаться от поведения, которое могло бы вызвать сомнение в добросовестном исполнении трудовых обязанностей, а также избегать конфликтных ситуаций, способных нанести ущерб репутации или авторитету работников Учреждения и/или Учреждению</w:t>
      </w:r>
      <w:r w:rsidR="00B76ED3" w:rsidRPr="00B76ED3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осуществляющей образовательную деятельность;</w:t>
      </w:r>
    </w:p>
    <w:p w:rsidR="00972B97" w:rsidRPr="00D73956" w:rsidRDefault="002E7ED9" w:rsidP="00D73956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допускать проявлений формализма, высокомерия, неуважительного отношения к законным просьбам и требованиям граждан в связи с исполнением трудовых обязанностей</w:t>
      </w:r>
      <w:r w:rsidR="00972B97"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72B97" w:rsidRDefault="002E7ED9" w:rsidP="002E7ED9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B97">
        <w:rPr>
          <w:rFonts w:ascii="Times New Roman" w:eastAsia="Times New Roman" w:hAnsi="Times New Roman" w:cs="Times New Roman"/>
          <w:color w:val="000000"/>
          <w:sz w:val="24"/>
          <w:szCs w:val="24"/>
        </w:rPr>
        <w:t>воздерживаться от публичных высказываний, суждений и оценок в отношении Учреждения, если это не входит в обязанности работника;</w:t>
      </w:r>
    </w:p>
    <w:p w:rsidR="00972B97" w:rsidRDefault="002E7ED9" w:rsidP="002E7ED9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B97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конфиденциальность информации о контрагенте, касающейся условий его жизнедеятельности, личных качеств и проблем, принимать меры для ее обеспечения;</w:t>
      </w:r>
    </w:p>
    <w:p w:rsidR="00972B97" w:rsidRPr="00B76ED3" w:rsidRDefault="002E7ED9" w:rsidP="00B76ED3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B97">
        <w:rPr>
          <w:rFonts w:ascii="Times New Roman" w:eastAsia="Times New Roman" w:hAnsi="Times New Roman" w:cs="Times New Roman"/>
          <w:color w:val="000000"/>
          <w:sz w:val="24"/>
          <w:szCs w:val="24"/>
        </w:rPr>
        <w:t>не использовать должностное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D73956" w:rsidRDefault="002E7ED9" w:rsidP="00D73956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B97">
        <w:rPr>
          <w:rFonts w:ascii="Times New Roman" w:eastAsia="Times New Roman" w:hAnsi="Times New Roman" w:cs="Times New Roman"/>
          <w:color w:val="000000"/>
          <w:sz w:val="24"/>
          <w:szCs w:val="24"/>
        </w:rPr>
        <w:t>не использовать имущество Учреждения в целях, не связанных с исполнением трудовых обязанностей, а также не передавать его в таких целях иным лицам</w:t>
      </w:r>
      <w:r w:rsid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3956" w:rsidRPr="00D73956" w:rsidRDefault="00682948" w:rsidP="00D73956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hAnsi="Times New Roman" w:cs="Times New Roman"/>
          <w:sz w:val="24"/>
          <w:szCs w:val="24"/>
        </w:rPr>
        <w:t>уважать честь и достоинство обучающихся и других участников образовательных отношений;</w:t>
      </w:r>
    </w:p>
    <w:p w:rsidR="00D73956" w:rsidRPr="00A61C06" w:rsidRDefault="00682948" w:rsidP="00D73956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73956">
        <w:rPr>
          <w:rFonts w:ascii="Times New Roman" w:hAnsi="Times New Roman" w:cs="Times New Roman"/>
          <w:sz w:val="24"/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A61C06" w:rsidRPr="00D73956" w:rsidRDefault="00A61C06" w:rsidP="00D73956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антикоррупционное мировоззрение;</w:t>
      </w:r>
    </w:p>
    <w:p w:rsidR="00D73956" w:rsidRPr="00D73956" w:rsidRDefault="00682948" w:rsidP="00D73956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hAnsi="Times New Roman" w:cs="Times New Roman"/>
          <w:sz w:val="24"/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D73956" w:rsidRPr="00D73956" w:rsidRDefault="00682948" w:rsidP="00D73956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hAnsi="Times New Roman" w:cs="Times New Roman"/>
          <w:sz w:val="24"/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D73956" w:rsidRPr="00D73956" w:rsidRDefault="00682948" w:rsidP="00D73956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hAnsi="Times New Roman" w:cs="Times New Roman"/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682948" w:rsidRPr="00D73956" w:rsidRDefault="00682948" w:rsidP="00D73956">
      <w:pPr>
        <w:pStyle w:val="a3"/>
        <w:numPr>
          <w:ilvl w:val="0"/>
          <w:numId w:val="5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hAnsi="Times New Roman" w:cs="Times New Roman"/>
          <w:sz w:val="24"/>
          <w:szCs w:val="24"/>
        </w:rPr>
        <w:t>проявлять корректность и внимательность к обучающимся, их родителям (законным представителям) и коллегам</w:t>
      </w:r>
      <w:r w:rsidR="00D73956">
        <w:rPr>
          <w:rFonts w:ascii="Times New Roman" w:hAnsi="Times New Roman" w:cs="Times New Roman"/>
          <w:sz w:val="24"/>
          <w:szCs w:val="24"/>
        </w:rPr>
        <w:t>.</w:t>
      </w:r>
    </w:p>
    <w:p w:rsidR="002E7ED9" w:rsidRPr="00D73956" w:rsidRDefault="00972B97" w:rsidP="00972B97">
      <w:pPr>
        <w:shd w:val="clear" w:color="auto" w:fill="FFFFFF"/>
        <w:tabs>
          <w:tab w:val="left" w:pos="567"/>
        </w:tabs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r w:rsidR="002E7ED9"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уководитель Учреждения  должен</w:t>
      </w:r>
      <w:r w:rsidR="002E7ED9"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быть для работников Учреждения образцом профессионализма, безупречной репутации, своим личным поведением подавать пример честности, беспристрастности и справедливости.</w:t>
      </w:r>
    </w:p>
    <w:p w:rsidR="002E7ED9" w:rsidRPr="00D73956" w:rsidRDefault="002E7ED9" w:rsidP="00972B97">
      <w:pPr>
        <w:shd w:val="clear" w:color="auto" w:fill="FFFFFF"/>
        <w:tabs>
          <w:tab w:val="left" w:pos="567"/>
        </w:tabs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 w:rsidR="00972B97"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</w:t>
      </w:r>
      <w:r w:rsidR="00333894"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ь Учреждения</w:t>
      </w: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72B97" w:rsidRPr="00D73956" w:rsidRDefault="00333894" w:rsidP="002E7ED9">
      <w:pPr>
        <w:pStyle w:val="a3"/>
        <w:numPr>
          <w:ilvl w:val="0"/>
          <w:numId w:val="6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</w:t>
      </w:r>
      <w:r w:rsidR="002E7ED9"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т меры по предотвращению и урегулированию конфликта интересов, по предупреждению коррупции, включая меры по предотвращению коррупционно-опасного поведения;</w:t>
      </w:r>
    </w:p>
    <w:p w:rsidR="00972B97" w:rsidRPr="00D73956" w:rsidRDefault="00333894" w:rsidP="002E7ED9">
      <w:pPr>
        <w:pStyle w:val="a3"/>
        <w:numPr>
          <w:ilvl w:val="0"/>
          <w:numId w:val="6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содействуе</w:t>
      </w:r>
      <w:r w:rsidR="002E7ED9"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т установлению и поддержанию в коллективе здорового морально-психологического климата;</w:t>
      </w:r>
    </w:p>
    <w:p w:rsidR="00972B97" w:rsidRPr="00D73956" w:rsidRDefault="002E7ED9" w:rsidP="002E7ED9">
      <w:pPr>
        <w:pStyle w:val="a3"/>
        <w:numPr>
          <w:ilvl w:val="0"/>
          <w:numId w:val="6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определении объема и характера поручаемой другим работника</w:t>
      </w:r>
      <w:r w:rsidR="00333894"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м Учреждения работы руководствуе</w:t>
      </w: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тся принципами справедливости, учета личных и деловых качеств, квалификации и опыта подчиненных</w:t>
      </w:r>
      <w:r w:rsidR="00972B97"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72B97" w:rsidRPr="00D73956" w:rsidRDefault="00333894" w:rsidP="002E7ED9">
      <w:pPr>
        <w:pStyle w:val="a3"/>
        <w:numPr>
          <w:ilvl w:val="0"/>
          <w:numId w:val="6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допускае</w:t>
      </w:r>
      <w:r w:rsidR="002E7ED9"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т по отношению к подчиненным работникам необоснованных претензий, а также фактов грубости и бестактности;</w:t>
      </w:r>
    </w:p>
    <w:p w:rsidR="00972B97" w:rsidRPr="00D73956" w:rsidRDefault="00333894" w:rsidP="002E7ED9">
      <w:pPr>
        <w:pStyle w:val="a3"/>
        <w:numPr>
          <w:ilvl w:val="0"/>
          <w:numId w:val="6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проявляе</w:t>
      </w:r>
      <w:r w:rsidR="002E7ED9"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т заботу о подчиненны</w:t>
      </w: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х, вникае</w:t>
      </w:r>
      <w:r w:rsidR="002E7ED9"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проблемы и нужды, содействуе</w:t>
      </w:r>
      <w:r w:rsidR="002E7ED9"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т принятию законных и о</w:t>
      </w: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боснованных решений, способствуе</w:t>
      </w:r>
      <w:r w:rsidR="002E7ED9"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т профессиональному и должностному росту работников;</w:t>
      </w:r>
    </w:p>
    <w:p w:rsidR="002E7ED9" w:rsidRPr="00D73956" w:rsidRDefault="00333894" w:rsidP="002E7ED9">
      <w:pPr>
        <w:pStyle w:val="a3"/>
        <w:numPr>
          <w:ilvl w:val="0"/>
          <w:numId w:val="6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</w:t>
      </w:r>
      <w:r w:rsidR="002E7ED9"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т оказание поддержки и помощи молодым специалистам (с опытом работы до 3 лет) в приобретении профессиональных навыков.</w:t>
      </w:r>
    </w:p>
    <w:p w:rsidR="002E7ED9" w:rsidRPr="00D73956" w:rsidRDefault="002E7ED9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2.5. Руководите</w:t>
      </w:r>
      <w:r w:rsidR="00333894"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ль Учреждения  несе</w:t>
      </w: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т ответственность в соответствии с законодательством Российской Федерации за действия или бездействие подчиненных сотрудников, нарушающих принципы этики и правила служебного поведения, если они не приняли мер, чтобы не допустить таких действий или бездействия.</w:t>
      </w:r>
    </w:p>
    <w:p w:rsidR="008E2DEC" w:rsidRPr="00D73956" w:rsidRDefault="008E2DEC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7ED9" w:rsidRPr="00D73956" w:rsidRDefault="002E7ED9" w:rsidP="002E7ED9">
      <w:p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Этические нормы служебного поведения работников</w:t>
      </w:r>
    </w:p>
    <w:p w:rsidR="002E7ED9" w:rsidRPr="00D73956" w:rsidRDefault="002E7ED9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3.1. </w:t>
      </w:r>
      <w:r w:rsidR="008E2DEC"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В должностном поведении работнику Учреждения необходимо руководствоваться тем, что в соответствии с Конституцией Российской Федерации,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2E7ED9" w:rsidRPr="00D73956" w:rsidRDefault="002E7ED9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3.2. </w:t>
      </w:r>
      <w:r w:rsidR="008E2DEC"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должностном поведении работник Учреждения воздерживается </w:t>
      </w:r>
      <w:proofErr w:type="gramStart"/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2DEC" w:rsidRPr="00D73956" w:rsidRDefault="002E7ED9" w:rsidP="008E2DEC">
      <w:pPr>
        <w:pStyle w:val="a3"/>
        <w:numPr>
          <w:ilvl w:val="0"/>
          <w:numId w:val="7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E2DEC" w:rsidRPr="00D73956" w:rsidRDefault="002E7ED9" w:rsidP="008E2DEC">
      <w:pPr>
        <w:pStyle w:val="a3"/>
        <w:numPr>
          <w:ilvl w:val="0"/>
          <w:numId w:val="7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2E7ED9" w:rsidRPr="00D73956" w:rsidRDefault="002E7ED9" w:rsidP="008E2DEC">
      <w:pPr>
        <w:pStyle w:val="a3"/>
        <w:numPr>
          <w:ilvl w:val="0"/>
          <w:numId w:val="7"/>
        </w:num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2E7ED9" w:rsidRPr="00D73956" w:rsidRDefault="002E7ED9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3.3. </w:t>
      </w:r>
      <w:r w:rsidR="008E2DEC"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Работники Учреждения призваны способствовать своим должностным поведением установлению в коллективе деловых взаимоотношений и конструктивного сотрудничества друг с другом.</w:t>
      </w:r>
    </w:p>
    <w:p w:rsidR="002E7ED9" w:rsidRPr="00EC4B8B" w:rsidRDefault="002E7ED9" w:rsidP="008E2DEC">
      <w:pPr>
        <w:shd w:val="clear" w:color="auto" w:fill="FFFFFF"/>
        <w:spacing w:after="0" w:line="238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95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Работники должны быть вежливыми, доброжелательными, коррект</w:t>
      </w: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ными, внимательными и проявлять терпимость в общении с гражданами и коллегами.</w:t>
      </w:r>
    </w:p>
    <w:p w:rsidR="002E7ED9" w:rsidRPr="00EC4B8B" w:rsidRDefault="002E7ED9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3.4. При возникновении кон</w:t>
      </w:r>
      <w:r w:rsidR="00333894"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фликтной ситуации между </w:t>
      </w: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работниками Учреждения приоритетным направлением решения конфликта является учет интересов Учреждения в целом.</w:t>
      </w:r>
    </w:p>
    <w:p w:rsidR="002E7ED9" w:rsidRDefault="002E7ED9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 w:rsidR="008E2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 Внешний вид работника Учреждения при исполнении им должностных обязанностей в 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8E2DEC" w:rsidRPr="00EC4B8B" w:rsidRDefault="008E2DEC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7ED9" w:rsidRPr="00EC4B8B" w:rsidRDefault="002E7ED9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Ответственность за нарушение положений Кодекса</w:t>
      </w:r>
    </w:p>
    <w:p w:rsidR="002E7ED9" w:rsidRPr="00EC4B8B" w:rsidRDefault="002E7ED9" w:rsidP="008E2DE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r w:rsidR="00A61C06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 работниками Учреждения</w:t>
      </w: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положений настоящего Кодекса подлежит моральному осуждению на собраниях</w:t>
      </w:r>
      <w:r w:rsidR="00A61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4B8B" w:rsidRPr="00EC4B8B">
        <w:rPr>
          <w:rFonts w:ascii="Times New Roman" w:hAnsi="Times New Roman" w:cs="Times New Roman"/>
          <w:sz w:val="24"/>
          <w:szCs w:val="24"/>
        </w:rPr>
        <w:t>на заседаниях коллегиальных органов управления, предусмотренных уставом образовательн</w:t>
      </w:r>
      <w:r w:rsidR="00A61C06">
        <w:rPr>
          <w:rFonts w:ascii="Times New Roman" w:hAnsi="Times New Roman" w:cs="Times New Roman"/>
          <w:sz w:val="24"/>
          <w:szCs w:val="24"/>
        </w:rPr>
        <w:t>ой организации и (или) комиссии</w:t>
      </w:r>
      <w:r w:rsidR="00EC4B8B" w:rsidRPr="00EC4B8B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образовательных отношений</w:t>
      </w:r>
      <w:r w:rsidR="004777F5">
        <w:rPr>
          <w:rFonts w:ascii="Times New Roman" w:hAnsi="Times New Roman" w:cs="Times New Roman"/>
          <w:sz w:val="24"/>
          <w:szCs w:val="24"/>
        </w:rPr>
        <w:t>.</w:t>
      </w:r>
    </w:p>
    <w:p w:rsidR="002E7ED9" w:rsidRPr="00EC4B8B" w:rsidRDefault="002E7ED9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 w:rsidR="008E2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Работники Учреждения в зависимости от тяжести совершенного проступка несут ответственность в соответствии с действующим законодательством Российской Федерации.</w:t>
      </w:r>
    </w:p>
    <w:p w:rsidR="002E7ED9" w:rsidRPr="00EC4B8B" w:rsidRDefault="002E7ED9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="008E2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 работником Учреждения положений настоящего Кодекса учитывается при назначении поощрений и наложении дисциплинарных взысканий.</w:t>
      </w:r>
    </w:p>
    <w:p w:rsidR="002E7ED9" w:rsidRDefault="002E7ED9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 w:rsidR="008E2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Нарушение правил антикоррупционного поведения влечет проведение служебного расследования по обстоятельствам возникновения </w:t>
      </w:r>
      <w:proofErr w:type="spellStart"/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коррупционно</w:t>
      </w:r>
      <w:proofErr w:type="spellEnd"/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-опасной ситуации.</w:t>
      </w: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CB" w:rsidRPr="00EC4B8B" w:rsidRDefault="00B557CB" w:rsidP="008E2DEC">
      <w:pPr>
        <w:shd w:val="clear" w:color="auto" w:fill="FFFFFF"/>
        <w:spacing w:after="0" w:line="238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7ED9" w:rsidRPr="00D73956" w:rsidRDefault="002E7ED9" w:rsidP="00D73956">
      <w:p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B8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E7ED9" w:rsidRPr="008E2DEC" w:rsidRDefault="002E7ED9" w:rsidP="002E7ED9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E2DE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 Кодексом </w:t>
      </w:r>
      <w:proofErr w:type="gramStart"/>
      <w:r w:rsidRPr="008E2DEC">
        <w:rPr>
          <w:rFonts w:ascii="Times New Roman" w:hAnsi="Times New Roman" w:cs="Times New Roman"/>
          <w:b/>
          <w:bCs/>
          <w:iCs/>
          <w:sz w:val="24"/>
          <w:szCs w:val="24"/>
        </w:rPr>
        <w:t>ознакомлены</w:t>
      </w:r>
      <w:proofErr w:type="gramEnd"/>
      <w:r w:rsidRPr="008E2DEC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tbl>
      <w:tblPr>
        <w:tblW w:w="933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029"/>
        <w:gridCol w:w="5893"/>
        <w:gridCol w:w="2415"/>
      </w:tblGrid>
      <w:tr w:rsidR="002E7ED9" w:rsidRPr="008E2DEC" w:rsidTr="007D20FB">
        <w:trPr>
          <w:trHeight w:val="570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ФИО работника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Подпись </w:t>
            </w:r>
          </w:p>
        </w:tc>
      </w:tr>
      <w:tr w:rsidR="002E7ED9" w:rsidRPr="008E2DEC" w:rsidTr="007D20FB">
        <w:trPr>
          <w:trHeight w:val="295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r w:rsidRPr="008E2DEC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  <w:t>Прохорова Римма Ивановна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295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 w:rsidRPr="008E2DEC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  <w:t>Шалкиева</w:t>
            </w:r>
            <w:proofErr w:type="spellEnd"/>
            <w:r w:rsidRPr="008E2DEC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  <w:t xml:space="preserve"> Марина Викторовна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285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r w:rsidRPr="008E2DEC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  <w:t>Иванова Татьяна Сергеевна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285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 w:rsidRPr="008E2DEC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  <w:t>Сенаева</w:t>
            </w:r>
            <w:proofErr w:type="spellEnd"/>
            <w:r w:rsidRPr="008E2DEC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  <w:t xml:space="preserve"> Людмила Петровна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285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DEC">
              <w:rPr>
                <w:rFonts w:ascii="Times New Roman" w:hAnsi="Times New Roman" w:cs="Times New Roman"/>
                <w:sz w:val="24"/>
                <w:szCs w:val="24"/>
              </w:rPr>
              <w:t>Исупова Алена Владимировна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285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DEC">
              <w:rPr>
                <w:rFonts w:ascii="Times New Roman" w:hAnsi="Times New Roman" w:cs="Times New Roman"/>
                <w:sz w:val="24"/>
                <w:szCs w:val="24"/>
              </w:rPr>
              <w:t>Нураева</w:t>
            </w:r>
            <w:proofErr w:type="spellEnd"/>
            <w:r w:rsidRPr="008E2DEC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285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DEC">
              <w:rPr>
                <w:rFonts w:ascii="Times New Roman" w:hAnsi="Times New Roman" w:cs="Times New Roman"/>
                <w:sz w:val="24"/>
                <w:szCs w:val="24"/>
              </w:rPr>
              <w:t>Евдокимова Любовь Валентиновна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285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8E2DEC" w:rsidP="00D73956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Ксения Валентиновна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285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DEC">
              <w:rPr>
                <w:rFonts w:ascii="Times New Roman" w:hAnsi="Times New Roman" w:cs="Times New Roman"/>
                <w:sz w:val="24"/>
                <w:szCs w:val="24"/>
              </w:rPr>
              <w:t>Иванова Роза Михайловна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285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DEC">
              <w:rPr>
                <w:rFonts w:ascii="Times New Roman" w:hAnsi="Times New Roman" w:cs="Times New Roman"/>
                <w:sz w:val="24"/>
                <w:szCs w:val="24"/>
              </w:rPr>
              <w:t>Иванова София Геннадьевна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285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8E2DEC" w:rsidP="00D73956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Сергей Анатольевич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275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DEC">
              <w:rPr>
                <w:rFonts w:ascii="Times New Roman" w:hAnsi="Times New Roman" w:cs="Times New Roman"/>
                <w:sz w:val="24"/>
                <w:szCs w:val="24"/>
              </w:rPr>
              <w:t>Прохоров Леонид Алексеевич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338"/>
        </w:trPr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13.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E7ED9" w:rsidRPr="008E2DEC" w:rsidRDefault="00682948" w:rsidP="00D73956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Семеновна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350"/>
        </w:trPr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E7ED9" w:rsidRPr="008E2DEC" w:rsidRDefault="00682948" w:rsidP="00D73956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Василий Витальевич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350"/>
        </w:trPr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15.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E7ED9" w:rsidRPr="008E2DEC" w:rsidRDefault="00682948" w:rsidP="00D73956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351"/>
        </w:trPr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16.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DEC">
              <w:rPr>
                <w:rFonts w:ascii="Times New Roman" w:hAnsi="Times New Roman" w:cs="Times New Roman"/>
                <w:sz w:val="24"/>
                <w:szCs w:val="24"/>
              </w:rPr>
              <w:t>Катаева Марина Владимировна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285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r w:rsidRPr="008E2DEC">
              <w:rPr>
                <w:rFonts w:ascii="Times New Roman" w:hAnsi="Times New Roman" w:cs="Times New Roman"/>
                <w:sz w:val="24"/>
                <w:szCs w:val="24"/>
              </w:rPr>
              <w:t>Иванова Евгения Александровна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285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 w:rsidRPr="008E2DEC">
              <w:rPr>
                <w:rFonts w:ascii="Times New Roman" w:hAnsi="Times New Roman" w:cs="Times New Roman"/>
                <w:sz w:val="24"/>
                <w:szCs w:val="24"/>
              </w:rPr>
              <w:t>Илькина</w:t>
            </w:r>
            <w:proofErr w:type="spellEnd"/>
            <w:r w:rsidRPr="008E2DEC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321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r w:rsidRPr="008E2DEC">
              <w:rPr>
                <w:rFonts w:ascii="Times New Roman" w:hAnsi="Times New Roman" w:cs="Times New Roman"/>
                <w:sz w:val="24"/>
                <w:szCs w:val="24"/>
              </w:rPr>
              <w:t>Иванова Маргарита Алексеевна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260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pacing w:after="0" w:line="360" w:lineRule="auto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 w:rsidRPr="008E2DEC">
              <w:rPr>
                <w:rFonts w:ascii="Times New Roman" w:hAnsi="Times New Roman" w:cs="Times New Roman"/>
                <w:sz w:val="24"/>
                <w:szCs w:val="24"/>
              </w:rPr>
              <w:t>Легаева</w:t>
            </w:r>
            <w:proofErr w:type="spellEnd"/>
            <w:r w:rsidRPr="008E2DEC"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Сергеевна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260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DEC">
              <w:rPr>
                <w:rFonts w:ascii="Times New Roman" w:hAnsi="Times New Roman" w:cs="Times New Roman"/>
                <w:sz w:val="24"/>
                <w:szCs w:val="24"/>
              </w:rPr>
              <w:t>Евдокимов Иван Михайлович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260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DEC">
              <w:rPr>
                <w:rFonts w:ascii="Times New Roman" w:hAnsi="Times New Roman" w:cs="Times New Roman"/>
                <w:sz w:val="24"/>
                <w:szCs w:val="24"/>
              </w:rPr>
              <w:t>Иванов Виталий Михайлович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260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DEC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  <w:t>Сенаев</w:t>
            </w:r>
            <w:proofErr w:type="spellEnd"/>
            <w:r w:rsidRPr="008E2DEC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  <w:t xml:space="preserve"> Семен Иванович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7D20FB">
        <w:trPr>
          <w:trHeight w:val="260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DEC">
              <w:rPr>
                <w:rFonts w:ascii="Times New Roman" w:hAnsi="Times New Roman" w:cs="Times New Roman"/>
                <w:sz w:val="24"/>
                <w:szCs w:val="24"/>
              </w:rPr>
              <w:t>Легаев</w:t>
            </w:r>
            <w:proofErr w:type="spellEnd"/>
            <w:r w:rsidRPr="008E2DEC">
              <w:rPr>
                <w:rFonts w:ascii="Times New Roman" w:hAnsi="Times New Roman" w:cs="Times New Roman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2E7ED9" w:rsidRPr="008E2DEC" w:rsidTr="00682948">
        <w:trPr>
          <w:trHeight w:val="260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E2D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7ED9" w:rsidRPr="008E2DEC" w:rsidRDefault="002E7ED9" w:rsidP="00D73956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DEC">
              <w:rPr>
                <w:rFonts w:ascii="Times New Roman" w:hAnsi="Times New Roman" w:cs="Times New Roman"/>
                <w:sz w:val="24"/>
                <w:szCs w:val="24"/>
              </w:rPr>
              <w:t>Шалкиев</w:t>
            </w:r>
            <w:proofErr w:type="spellEnd"/>
            <w:r w:rsidRPr="008E2DEC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Михайлович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ED9" w:rsidRPr="008E2DEC" w:rsidRDefault="002E7ED9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682948" w:rsidRPr="008E2DEC" w:rsidTr="007D20FB">
        <w:trPr>
          <w:trHeight w:val="260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82948" w:rsidRPr="008E2DEC" w:rsidRDefault="00682948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22.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82948" w:rsidRPr="008E2DEC" w:rsidRDefault="00682948" w:rsidP="00D73956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Митькин Борис Михайлович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948" w:rsidRPr="008E2DEC" w:rsidRDefault="00682948" w:rsidP="00D73956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eastAsia="en-US" w:bidi="en-US"/>
              </w:rPr>
            </w:pPr>
          </w:p>
        </w:tc>
      </w:tr>
    </w:tbl>
    <w:p w:rsidR="002E7ED9" w:rsidRPr="008E2DEC" w:rsidRDefault="002E7ED9" w:rsidP="00D739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654E" w:rsidRDefault="0030654E" w:rsidP="00D73956">
      <w:pPr>
        <w:spacing w:after="0" w:line="360" w:lineRule="auto"/>
      </w:pPr>
    </w:p>
    <w:sectPr w:rsidR="0030654E" w:rsidSect="000E1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26E5F"/>
    <w:multiLevelType w:val="hybridMultilevel"/>
    <w:tmpl w:val="1BBEB34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75143F3"/>
    <w:multiLevelType w:val="hybridMultilevel"/>
    <w:tmpl w:val="E842BBD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8E302C1"/>
    <w:multiLevelType w:val="hybridMultilevel"/>
    <w:tmpl w:val="8506C45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84"/>
        </w:tabs>
        <w:ind w:left="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04"/>
        </w:tabs>
        <w:ind w:left="1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24"/>
        </w:tabs>
        <w:ind w:left="1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44"/>
        </w:tabs>
        <w:ind w:left="2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64"/>
        </w:tabs>
        <w:ind w:left="3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84"/>
        </w:tabs>
        <w:ind w:left="3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04"/>
        </w:tabs>
        <w:ind w:left="4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24"/>
        </w:tabs>
        <w:ind w:left="5424" w:hanging="360"/>
      </w:pPr>
      <w:rPr>
        <w:rFonts w:ascii="Wingdings" w:hAnsi="Wingdings" w:hint="default"/>
      </w:rPr>
    </w:lvl>
  </w:abstractNum>
  <w:abstractNum w:abstractNumId="3">
    <w:nsid w:val="3EE512CE"/>
    <w:multiLevelType w:val="hybridMultilevel"/>
    <w:tmpl w:val="0358C5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6D4CF5"/>
    <w:multiLevelType w:val="hybridMultilevel"/>
    <w:tmpl w:val="295298FE"/>
    <w:lvl w:ilvl="0" w:tplc="F5A080C2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0069EC"/>
    <w:multiLevelType w:val="hybridMultilevel"/>
    <w:tmpl w:val="B2B0A5FE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>
    <w:nsid w:val="6D005A9E"/>
    <w:multiLevelType w:val="hybridMultilevel"/>
    <w:tmpl w:val="411AD70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2E7ED9"/>
    <w:rsid w:val="001D4A64"/>
    <w:rsid w:val="002E7ED9"/>
    <w:rsid w:val="0030654E"/>
    <w:rsid w:val="00333894"/>
    <w:rsid w:val="004777F5"/>
    <w:rsid w:val="00575D83"/>
    <w:rsid w:val="005A6479"/>
    <w:rsid w:val="00653B99"/>
    <w:rsid w:val="00682948"/>
    <w:rsid w:val="007652A6"/>
    <w:rsid w:val="008E2DEC"/>
    <w:rsid w:val="00904AD5"/>
    <w:rsid w:val="00972B97"/>
    <w:rsid w:val="00A61C06"/>
    <w:rsid w:val="00A9449B"/>
    <w:rsid w:val="00AE5B96"/>
    <w:rsid w:val="00AE5F72"/>
    <w:rsid w:val="00B557CB"/>
    <w:rsid w:val="00B76ED3"/>
    <w:rsid w:val="00D301C9"/>
    <w:rsid w:val="00D73956"/>
    <w:rsid w:val="00EB42FD"/>
    <w:rsid w:val="00EC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B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5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A3172-6208-44A1-B88C-6DA60B1CD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1884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school-director</cp:lastModifiedBy>
  <cp:revision>11</cp:revision>
  <cp:lastPrinted>2019-04-11T04:28:00Z</cp:lastPrinted>
  <dcterms:created xsi:type="dcterms:W3CDTF">2019-03-08T15:00:00Z</dcterms:created>
  <dcterms:modified xsi:type="dcterms:W3CDTF">2019-04-11T04:29:00Z</dcterms:modified>
</cp:coreProperties>
</file>